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A41B4A">
        <w:rPr>
          <w:rFonts w:ascii="Times New Roman" w:hAnsi="Times New Roman" w:cs="Times New Roman"/>
          <w:spacing w:val="-1"/>
          <w:sz w:val="28"/>
          <w:szCs w:val="28"/>
        </w:rPr>
        <w:t>______________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A41B4A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A41B4A">
        <w:rPr>
          <w:rFonts w:cs="Times New Roman"/>
          <w:sz w:val="28"/>
          <w:szCs w:val="28"/>
        </w:rPr>
        <w:t>=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объема расходов) =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бюджета </w:t>
      </w:r>
      <w:r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Pr="00D1186F">
        <w:rPr>
          <w:rFonts w:cs="Times New Roman"/>
          <w:sz w:val="28"/>
          <w:szCs w:val="28"/>
        </w:rPr>
        <w:t>Новокубанского</w:t>
      </w:r>
      <w:proofErr w:type="spellEnd"/>
      <w:r w:rsidRPr="00D1186F">
        <w:rPr>
          <w:rFonts w:cs="Times New Roman"/>
          <w:sz w:val="28"/>
          <w:szCs w:val="28"/>
        </w:rPr>
        <w:t xml:space="preserve"> района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Pr="00D1186F">
        <w:rPr>
          <w:rFonts w:cs="Times New Roman"/>
          <w:sz w:val="28"/>
          <w:szCs w:val="28"/>
        </w:rPr>
        <w:t>Новокубанский</w:t>
      </w:r>
      <w:proofErr w:type="spellEnd"/>
      <w:r w:rsidRPr="00D1186F">
        <w:rPr>
          <w:rFonts w:cs="Times New Roman"/>
          <w:sz w:val="28"/>
          <w:szCs w:val="28"/>
        </w:rPr>
        <w:t xml:space="preserve"> район</w:t>
      </w:r>
      <w:r w:rsidR="00912AC3" w:rsidRPr="00D1186F">
        <w:rPr>
          <w:rFonts w:cs="Times New Roman"/>
          <w:sz w:val="28"/>
          <w:szCs w:val="28"/>
        </w:rPr>
        <w:t>;</w:t>
      </w:r>
    </w:p>
    <w:p w:rsidR="00912A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 xml:space="preserve">ч.пос.) </w:t>
      </w:r>
      <w:r w:rsidR="00912AC3" w:rsidRPr="00D1186F">
        <w:rPr>
          <w:rFonts w:cs="Times New Roman"/>
          <w:sz w:val="28"/>
          <w:szCs w:val="28"/>
        </w:rPr>
        <w:t>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A41B4A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</w:t>
      </w:r>
      <w:r>
        <w:rPr>
          <w:rFonts w:cs="Times New Roman"/>
          <w:sz w:val="28"/>
          <w:szCs w:val="28"/>
        </w:rPr>
        <w:t>плюс</w:t>
      </w:r>
      <w:r w:rsidR="006312B6" w:rsidRPr="00D1186F">
        <w:rPr>
          <w:rFonts w:cs="Times New Roman"/>
          <w:sz w:val="28"/>
          <w:szCs w:val="28"/>
        </w:rPr>
        <w:t xml:space="preserve"> коэффициент численности населения деленный </w:t>
      </w:r>
      <w:r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2561F4"/>
    <w:rsid w:val="00261434"/>
    <w:rsid w:val="002B265D"/>
    <w:rsid w:val="002C6013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722573"/>
    <w:rsid w:val="007A3B0B"/>
    <w:rsid w:val="00826EE8"/>
    <w:rsid w:val="00855437"/>
    <w:rsid w:val="00912AC3"/>
    <w:rsid w:val="009A5413"/>
    <w:rsid w:val="009E1B90"/>
    <w:rsid w:val="00A41B4A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25</cp:revision>
  <cp:lastPrinted>2020-10-28T11:45:00Z</cp:lastPrinted>
  <dcterms:created xsi:type="dcterms:W3CDTF">2019-12-19T07:36:00Z</dcterms:created>
  <dcterms:modified xsi:type="dcterms:W3CDTF">2021-10-15T05:57:00Z</dcterms:modified>
</cp:coreProperties>
</file>